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5EE7" w14:textId="0FE8E8A4" w:rsidR="00E27E62" w:rsidRPr="00EB46FA" w:rsidRDefault="00EB46FA">
      <w:pPr>
        <w:rPr>
          <w:sz w:val="36"/>
        </w:rPr>
      </w:pPr>
      <w:r w:rsidRPr="00EB46FA">
        <w:rPr>
          <w:sz w:val="36"/>
        </w:rPr>
        <w:t>Rational Method Homework</w:t>
      </w:r>
    </w:p>
    <w:p w14:paraId="7531A0F5" w14:textId="0BF8DEDA" w:rsidR="00EB46FA" w:rsidRDefault="00EB46FA"/>
    <w:p w14:paraId="658A10CF" w14:textId="5F1FC2A2" w:rsidR="00EB46FA" w:rsidRDefault="00EB46FA" w:rsidP="00EB46FA">
      <w:pPr>
        <w:pStyle w:val="ListParagraph"/>
        <w:numPr>
          <w:ilvl w:val="0"/>
          <w:numId w:val="1"/>
        </w:numPr>
      </w:pPr>
      <w:r>
        <w:t xml:space="preserve"> Find the composite runoff coefficient, c, for a drainage basin having the following cover conditions: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700"/>
        <w:gridCol w:w="3060"/>
        <w:gridCol w:w="1435"/>
      </w:tblGrid>
      <w:tr w:rsidR="00EB46FA" w14:paraId="211EA78C" w14:textId="77777777" w:rsidTr="00EB46FA">
        <w:tc>
          <w:tcPr>
            <w:tcW w:w="2155" w:type="dxa"/>
            <w:shd w:val="clear" w:color="auto" w:fill="BFBFBF" w:themeFill="background1" w:themeFillShade="BF"/>
          </w:tcPr>
          <w:p w14:paraId="4FE0A558" w14:textId="06458D3C" w:rsidR="00EB46FA" w:rsidRPr="00EB46FA" w:rsidRDefault="00EB46FA" w:rsidP="00EB46FA">
            <w:pPr>
              <w:jc w:val="center"/>
              <w:rPr>
                <w:b/>
              </w:rPr>
            </w:pPr>
            <w:r w:rsidRPr="00EB46FA">
              <w:rPr>
                <w:b/>
              </w:rPr>
              <w:t>Cover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14:paraId="78340BBD" w14:textId="47CB9668" w:rsidR="00EB46FA" w:rsidRPr="00EB46FA" w:rsidRDefault="00EB46FA" w:rsidP="00EB46FA">
            <w:pPr>
              <w:jc w:val="center"/>
              <w:rPr>
                <w:b/>
              </w:rPr>
            </w:pPr>
            <w:r w:rsidRPr="00EB46FA">
              <w:rPr>
                <w:b/>
              </w:rPr>
              <w:t>Drainage Area (square ft)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7FB34BA4" w14:textId="5CE8DC39" w:rsidR="00EB46FA" w:rsidRPr="00EB46FA" w:rsidRDefault="00EB46FA" w:rsidP="00EB46FA">
            <w:pPr>
              <w:jc w:val="center"/>
              <w:rPr>
                <w:b/>
              </w:rPr>
            </w:pPr>
            <w:r w:rsidRPr="00EB46FA">
              <w:rPr>
                <w:b/>
              </w:rPr>
              <w:t>Drainage Area (acres)</w:t>
            </w:r>
          </w:p>
        </w:tc>
        <w:tc>
          <w:tcPr>
            <w:tcW w:w="1435" w:type="dxa"/>
            <w:shd w:val="clear" w:color="auto" w:fill="BFBFBF" w:themeFill="background1" w:themeFillShade="BF"/>
          </w:tcPr>
          <w:p w14:paraId="1C69C7B2" w14:textId="6855DCFC" w:rsidR="00EB46FA" w:rsidRPr="00EB46FA" w:rsidRDefault="00EB46FA" w:rsidP="00EB46FA">
            <w:pPr>
              <w:jc w:val="center"/>
              <w:rPr>
                <w:b/>
              </w:rPr>
            </w:pPr>
            <w:r w:rsidRPr="00EB46FA">
              <w:rPr>
                <w:b/>
              </w:rPr>
              <w:t>C</w:t>
            </w:r>
          </w:p>
        </w:tc>
      </w:tr>
      <w:tr w:rsidR="00EB46FA" w14:paraId="6FBA49D2" w14:textId="77777777" w:rsidTr="00EB46FA">
        <w:tc>
          <w:tcPr>
            <w:tcW w:w="2155" w:type="dxa"/>
          </w:tcPr>
          <w:p w14:paraId="300E5BF5" w14:textId="0D11DB97" w:rsidR="00EB46FA" w:rsidRDefault="00EB46FA" w:rsidP="00EB46FA">
            <w:r>
              <w:t>Pavement</w:t>
            </w:r>
          </w:p>
        </w:tc>
        <w:tc>
          <w:tcPr>
            <w:tcW w:w="2700" w:type="dxa"/>
          </w:tcPr>
          <w:p w14:paraId="31EAA564" w14:textId="6F1B0E26" w:rsidR="00EB46FA" w:rsidRDefault="00EB46FA" w:rsidP="00EB46FA">
            <w:pPr>
              <w:jc w:val="center"/>
            </w:pPr>
            <w:r>
              <w:t>2500</w:t>
            </w:r>
          </w:p>
        </w:tc>
        <w:tc>
          <w:tcPr>
            <w:tcW w:w="3060" w:type="dxa"/>
          </w:tcPr>
          <w:p w14:paraId="11D7A993" w14:textId="77777777" w:rsidR="00EB46FA" w:rsidRDefault="00EB46FA" w:rsidP="00EB46FA">
            <w:pPr>
              <w:jc w:val="center"/>
            </w:pPr>
          </w:p>
        </w:tc>
        <w:tc>
          <w:tcPr>
            <w:tcW w:w="1435" w:type="dxa"/>
          </w:tcPr>
          <w:p w14:paraId="19912161" w14:textId="485D8CC9" w:rsidR="00EB46FA" w:rsidRDefault="00EB46FA" w:rsidP="00EB46FA">
            <w:pPr>
              <w:jc w:val="center"/>
            </w:pPr>
            <w:r>
              <w:t>0.9</w:t>
            </w:r>
          </w:p>
        </w:tc>
      </w:tr>
      <w:tr w:rsidR="00EB46FA" w14:paraId="11B64897" w14:textId="77777777" w:rsidTr="00EB46FA">
        <w:tc>
          <w:tcPr>
            <w:tcW w:w="2155" w:type="dxa"/>
          </w:tcPr>
          <w:p w14:paraId="58AEF759" w14:textId="3AECF016" w:rsidR="00EB46FA" w:rsidRDefault="00EB46FA" w:rsidP="00EB46FA">
            <w:r>
              <w:t>Roofs</w:t>
            </w:r>
          </w:p>
        </w:tc>
        <w:tc>
          <w:tcPr>
            <w:tcW w:w="2700" w:type="dxa"/>
          </w:tcPr>
          <w:p w14:paraId="4B53E720" w14:textId="2611DFE8" w:rsidR="00EB46FA" w:rsidRDefault="00EB46FA" w:rsidP="00EB46FA">
            <w:pPr>
              <w:jc w:val="center"/>
            </w:pPr>
            <w:r>
              <w:t>2000</w:t>
            </w:r>
          </w:p>
        </w:tc>
        <w:tc>
          <w:tcPr>
            <w:tcW w:w="3060" w:type="dxa"/>
          </w:tcPr>
          <w:p w14:paraId="6CD68FA3" w14:textId="77777777" w:rsidR="00EB46FA" w:rsidRDefault="00EB46FA" w:rsidP="00EB46FA">
            <w:pPr>
              <w:jc w:val="center"/>
            </w:pPr>
          </w:p>
        </w:tc>
        <w:tc>
          <w:tcPr>
            <w:tcW w:w="1435" w:type="dxa"/>
          </w:tcPr>
          <w:p w14:paraId="7E515852" w14:textId="51005865" w:rsidR="00EB46FA" w:rsidRDefault="00EB46FA" w:rsidP="00EB46FA">
            <w:pPr>
              <w:jc w:val="center"/>
            </w:pPr>
            <w:r>
              <w:t>0.9</w:t>
            </w:r>
          </w:p>
        </w:tc>
      </w:tr>
      <w:tr w:rsidR="00EB46FA" w14:paraId="5DF96C4A" w14:textId="77777777" w:rsidTr="00EB46FA">
        <w:tc>
          <w:tcPr>
            <w:tcW w:w="2155" w:type="dxa"/>
          </w:tcPr>
          <w:p w14:paraId="190B73A4" w14:textId="4D6AFB2A" w:rsidR="00EB46FA" w:rsidRDefault="00EB46FA" w:rsidP="00EB46FA">
            <w:r>
              <w:t>Driveway</w:t>
            </w:r>
          </w:p>
        </w:tc>
        <w:tc>
          <w:tcPr>
            <w:tcW w:w="2700" w:type="dxa"/>
          </w:tcPr>
          <w:p w14:paraId="6760298D" w14:textId="17AE968C" w:rsidR="00EB46FA" w:rsidRDefault="00EB46FA" w:rsidP="00EB46FA">
            <w:pPr>
              <w:jc w:val="center"/>
            </w:pPr>
            <w:r>
              <w:t>800</w:t>
            </w:r>
          </w:p>
        </w:tc>
        <w:tc>
          <w:tcPr>
            <w:tcW w:w="3060" w:type="dxa"/>
          </w:tcPr>
          <w:p w14:paraId="6F26F14B" w14:textId="77777777" w:rsidR="00EB46FA" w:rsidRDefault="00EB46FA" w:rsidP="00EB46FA">
            <w:pPr>
              <w:jc w:val="center"/>
            </w:pPr>
          </w:p>
        </w:tc>
        <w:tc>
          <w:tcPr>
            <w:tcW w:w="1435" w:type="dxa"/>
          </w:tcPr>
          <w:p w14:paraId="4403B9BD" w14:textId="40CF4887" w:rsidR="00EB46FA" w:rsidRDefault="00EB46FA" w:rsidP="00EB46FA">
            <w:pPr>
              <w:jc w:val="center"/>
            </w:pPr>
            <w:r>
              <w:t>0.9</w:t>
            </w:r>
          </w:p>
        </w:tc>
      </w:tr>
      <w:tr w:rsidR="00EB46FA" w14:paraId="7F5AF208" w14:textId="77777777" w:rsidTr="00EB46FA">
        <w:tc>
          <w:tcPr>
            <w:tcW w:w="2155" w:type="dxa"/>
          </w:tcPr>
          <w:p w14:paraId="44BC2A8D" w14:textId="34F15ADC" w:rsidR="00EB46FA" w:rsidRDefault="00EB46FA" w:rsidP="00EB46FA">
            <w:r>
              <w:t>Grassed Areas</w:t>
            </w:r>
          </w:p>
        </w:tc>
        <w:tc>
          <w:tcPr>
            <w:tcW w:w="2700" w:type="dxa"/>
          </w:tcPr>
          <w:p w14:paraId="01B92AA2" w14:textId="77777777" w:rsidR="00EB46FA" w:rsidRDefault="00EB46FA" w:rsidP="00EB46FA">
            <w:pPr>
              <w:jc w:val="center"/>
            </w:pPr>
          </w:p>
        </w:tc>
        <w:tc>
          <w:tcPr>
            <w:tcW w:w="3060" w:type="dxa"/>
          </w:tcPr>
          <w:p w14:paraId="37A5404D" w14:textId="77D881F5" w:rsidR="00EB46FA" w:rsidRDefault="00EB46FA" w:rsidP="00EB46FA">
            <w:pPr>
              <w:jc w:val="center"/>
            </w:pPr>
            <w:r>
              <w:t>.45</w:t>
            </w:r>
          </w:p>
        </w:tc>
        <w:tc>
          <w:tcPr>
            <w:tcW w:w="1435" w:type="dxa"/>
          </w:tcPr>
          <w:p w14:paraId="59A08D56" w14:textId="49BA67B6" w:rsidR="00EB46FA" w:rsidRDefault="00EB46FA" w:rsidP="00EB46FA">
            <w:pPr>
              <w:jc w:val="center"/>
            </w:pPr>
            <w:r>
              <w:t>0.3</w:t>
            </w:r>
          </w:p>
        </w:tc>
      </w:tr>
      <w:tr w:rsidR="00EB46FA" w14:paraId="62FD157F" w14:textId="77777777" w:rsidTr="00EB46FA">
        <w:tc>
          <w:tcPr>
            <w:tcW w:w="2155" w:type="dxa"/>
          </w:tcPr>
          <w:p w14:paraId="5F041C48" w14:textId="5EF0794E" w:rsidR="00EB46FA" w:rsidRDefault="00EB46FA" w:rsidP="00EB46FA">
            <w:r>
              <w:t>Woods</w:t>
            </w:r>
          </w:p>
        </w:tc>
        <w:tc>
          <w:tcPr>
            <w:tcW w:w="2700" w:type="dxa"/>
          </w:tcPr>
          <w:p w14:paraId="3BBDEE44" w14:textId="77777777" w:rsidR="00EB46FA" w:rsidRDefault="00EB46FA" w:rsidP="00EB46FA">
            <w:pPr>
              <w:jc w:val="center"/>
            </w:pPr>
          </w:p>
        </w:tc>
        <w:tc>
          <w:tcPr>
            <w:tcW w:w="3060" w:type="dxa"/>
          </w:tcPr>
          <w:p w14:paraId="006A8711" w14:textId="08603D44" w:rsidR="00EB46FA" w:rsidRDefault="00EB46FA" w:rsidP="00EB46FA">
            <w:pPr>
              <w:jc w:val="center"/>
            </w:pPr>
            <w:r>
              <w:t>1.21</w:t>
            </w:r>
          </w:p>
        </w:tc>
        <w:tc>
          <w:tcPr>
            <w:tcW w:w="1435" w:type="dxa"/>
          </w:tcPr>
          <w:p w14:paraId="11CC3AEB" w14:textId="43021391" w:rsidR="00EB46FA" w:rsidRDefault="00EB46FA" w:rsidP="00EB46FA">
            <w:pPr>
              <w:jc w:val="center"/>
            </w:pPr>
            <w:r>
              <w:t>0.2</w:t>
            </w:r>
          </w:p>
        </w:tc>
      </w:tr>
    </w:tbl>
    <w:p w14:paraId="607A9BE3" w14:textId="77777777" w:rsidR="00EB46FA" w:rsidRDefault="00EB46FA" w:rsidP="00EB46FA"/>
    <w:p w14:paraId="515993AC" w14:textId="1D236262" w:rsidR="00EB46FA" w:rsidRDefault="00EB46FA" w:rsidP="00EB46FA">
      <w:r>
        <w:t xml:space="preserve"> Composite C = _____________________</w:t>
      </w:r>
    </w:p>
    <w:p w14:paraId="7181FCC6" w14:textId="22CB3A75" w:rsidR="00EB46FA" w:rsidRDefault="00EB46FA" w:rsidP="00EB46FA"/>
    <w:p w14:paraId="698E5E29" w14:textId="15BF4BED" w:rsidR="00EB46FA" w:rsidRDefault="00EB46FA" w:rsidP="00EB46FA"/>
    <w:p w14:paraId="66D06E54" w14:textId="6525854C" w:rsidR="00EB46FA" w:rsidRDefault="00EB46FA" w:rsidP="00EB46FA"/>
    <w:p w14:paraId="6B77AD51" w14:textId="6940EE2A" w:rsidR="00EB46FA" w:rsidRDefault="00EB46FA" w:rsidP="00EB46FA"/>
    <w:p w14:paraId="7AFDB744" w14:textId="031C6331" w:rsidR="00EB46FA" w:rsidRDefault="00EB46FA" w:rsidP="00EB46FA">
      <w:pPr>
        <w:pStyle w:val="ListParagraph"/>
        <w:numPr>
          <w:ilvl w:val="0"/>
          <w:numId w:val="1"/>
        </w:numPr>
      </w:pPr>
      <w:r>
        <w:t xml:space="preserve"> Compute the peak runoff for a 15-year storm using the rational method:</w:t>
      </w:r>
    </w:p>
    <w:p w14:paraId="5EAAF79D" w14:textId="77777777" w:rsidR="00FA048B" w:rsidRDefault="00FA048B" w:rsidP="00EB46FA"/>
    <w:p w14:paraId="7315FC48" w14:textId="074AE11E" w:rsidR="00EB46FA" w:rsidRDefault="00EB46FA" w:rsidP="00EB46FA">
      <w:r>
        <w:t>Area is 14.06 acres (Impervious-.06 acres; Grass</w:t>
      </w:r>
      <w:r w:rsidR="00FA048B">
        <w:t>-6.5 acres; Woods -7.5 acres)</w:t>
      </w:r>
    </w:p>
    <w:p w14:paraId="4F0B806E" w14:textId="77777777" w:rsidR="00FA048B" w:rsidRDefault="00FA048B" w:rsidP="00EB46FA"/>
    <w:p w14:paraId="3D38D2EF" w14:textId="2ED57C3A" w:rsidR="00EB46FA" w:rsidRDefault="00EB46FA" w:rsidP="00EB46FA">
      <w:r>
        <w:t>Time of Concentration Data: (include TR-55 worksheet 3)</w:t>
      </w:r>
    </w:p>
    <w:p w14:paraId="4131A6A7" w14:textId="2F288099" w:rsidR="00EB46FA" w:rsidRDefault="00EB46FA" w:rsidP="00EB46FA">
      <w:r>
        <w:t>Overland Flow-average grass; 100’; 5% slope</w:t>
      </w:r>
    </w:p>
    <w:p w14:paraId="3FDA2A80" w14:textId="5FEA3952" w:rsidR="00EB46FA" w:rsidRDefault="00EB46FA" w:rsidP="00EB46FA">
      <w:r>
        <w:t>Shallow Concentrated:  50’ long 7% slope</w:t>
      </w:r>
    </w:p>
    <w:p w14:paraId="37A5DF39" w14:textId="71715EC7" w:rsidR="00FA048B" w:rsidRDefault="00FA048B" w:rsidP="00EB46FA"/>
    <w:p w14:paraId="254DE6AA" w14:textId="2ED23F77" w:rsidR="00FA048B" w:rsidRDefault="00FA048B" w:rsidP="00EB46FA">
      <w:r>
        <w:t xml:space="preserve">Use IDF curve you developed for Project 1 to determine the intensity.  </w:t>
      </w:r>
    </w:p>
    <w:p w14:paraId="52D97AD7" w14:textId="7C4A764C" w:rsidR="00FA048B" w:rsidRDefault="00FA048B" w:rsidP="00EB46FA"/>
    <w:p w14:paraId="6DBBE44E" w14:textId="77777777" w:rsidR="00FA048B" w:rsidRDefault="00FA048B" w:rsidP="00EB46FA"/>
    <w:p w14:paraId="1464C9E3" w14:textId="77777777" w:rsidR="00FA048B" w:rsidRDefault="00FA048B" w:rsidP="00EB46FA"/>
    <w:p w14:paraId="4FA94CE7" w14:textId="5C32654B" w:rsidR="00FA048B" w:rsidRDefault="00FA048B" w:rsidP="00EB46FA">
      <w:bookmarkStart w:id="0" w:name="_GoBack"/>
      <w:bookmarkEnd w:id="0"/>
      <w:r>
        <w:t>Peak Flow (frequency of 15 years) = ______________________</w:t>
      </w:r>
    </w:p>
    <w:sectPr w:rsidR="00FA0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F64C3"/>
    <w:multiLevelType w:val="hybridMultilevel"/>
    <w:tmpl w:val="DD4AFF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EA"/>
    <w:rsid w:val="00AF59EA"/>
    <w:rsid w:val="00E27E62"/>
    <w:rsid w:val="00EB46FA"/>
    <w:rsid w:val="00F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33CD"/>
  <w15:chartTrackingRefBased/>
  <w15:docId w15:val="{92C29E46-DE7F-449C-A522-BA6D99E6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6FA"/>
    <w:pPr>
      <w:ind w:left="720"/>
      <w:contextualSpacing/>
    </w:pPr>
  </w:style>
  <w:style w:type="table" w:styleId="TableGrid">
    <w:name w:val="Table Grid"/>
    <w:basedOn w:val="TableNormal"/>
    <w:uiPriority w:val="39"/>
    <w:rsid w:val="00EB4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Polytechnic Institute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Baran</dc:creator>
  <cp:keywords/>
  <dc:description/>
  <cp:lastModifiedBy>Jayne Baran</cp:lastModifiedBy>
  <cp:revision>2</cp:revision>
  <dcterms:created xsi:type="dcterms:W3CDTF">2024-02-12T16:29:00Z</dcterms:created>
  <dcterms:modified xsi:type="dcterms:W3CDTF">2024-02-12T16:42:00Z</dcterms:modified>
</cp:coreProperties>
</file>